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EC" w:rsidRDefault="00CB1FEC" w:rsidP="00CB1FEC">
      <w:pPr>
        <w:pStyle w:val="Heading3"/>
      </w:pPr>
      <w:bookmarkStart w:id="0" w:name="_Toc24435596"/>
      <w:bookmarkStart w:id="1" w:name="_Toc24440399"/>
      <w:bookmarkStart w:id="2" w:name="_Toc24444593"/>
      <w:bookmarkStart w:id="3" w:name="_Toc24448229"/>
      <w:bookmarkStart w:id="4" w:name="_Toc24529638"/>
      <w:bookmarkStart w:id="5" w:name="_Toc24530667"/>
      <w:r>
        <w:t xml:space="preserve">CERTIFICATION OF HAZARD ASSESSMENT </w:t>
      </w:r>
      <w:r>
        <w:br/>
      </w:r>
      <w:r>
        <w:rPr>
          <w:b w:val="0"/>
          <w:bCs/>
          <w:sz w:val="20"/>
        </w:rPr>
        <w:t>(Location)</w:t>
      </w:r>
      <w:bookmarkEnd w:id="0"/>
      <w:bookmarkEnd w:id="1"/>
      <w:bookmarkEnd w:id="2"/>
      <w:bookmarkEnd w:id="3"/>
      <w:bookmarkEnd w:id="4"/>
      <w:bookmarkEnd w:id="5"/>
    </w:p>
    <w:p w:rsidR="00CB1FEC" w:rsidRDefault="00CB1FEC" w:rsidP="00CB1FEC">
      <w:pPr>
        <w:jc w:val="center"/>
        <w:rPr>
          <w:b/>
          <w:bCs/>
        </w:rPr>
      </w:pPr>
    </w:p>
    <w:p w:rsidR="00CB1FEC" w:rsidRDefault="00CB1FEC" w:rsidP="00CB1FEC">
      <w:pPr>
        <w:jc w:val="center"/>
        <w:rPr>
          <w:b/>
          <w:bCs/>
        </w:rPr>
      </w:pPr>
    </w:p>
    <w:tbl>
      <w:tblPr>
        <w:tblStyle w:val="TableGrid"/>
        <w:tblW w:w="10080" w:type="dxa"/>
        <w:jc w:val="center"/>
        <w:tblLayout w:type="fixed"/>
        <w:tblCellMar>
          <w:left w:w="29" w:type="dxa"/>
          <w:right w:w="29" w:type="dxa"/>
        </w:tblCellMar>
        <w:tblLook w:val="01E0"/>
      </w:tblPr>
      <w:tblGrid>
        <w:gridCol w:w="5040"/>
        <w:gridCol w:w="5040"/>
      </w:tblGrid>
      <w:tr w:rsidR="00CB1FEC">
        <w:trPr>
          <w:cantSplit/>
          <w:trHeight w:val="432"/>
          <w:jc w:val="center"/>
        </w:trPr>
        <w:tc>
          <w:tcPr>
            <w:tcW w:w="5040" w:type="dxa"/>
          </w:tcPr>
          <w:p w:rsidR="00CB1FEC" w:rsidRDefault="00CB1FEC" w:rsidP="000A4A13">
            <w:pPr>
              <w:rPr>
                <w:b/>
                <w:bCs/>
              </w:rPr>
            </w:pPr>
            <w:bookmarkStart w:id="6" w:name="_Toc24525296"/>
            <w:r>
              <w:rPr>
                <w:b/>
                <w:bCs/>
              </w:rPr>
              <w:t>Assessment Date(s):</w:t>
            </w:r>
            <w:bookmarkEnd w:id="6"/>
          </w:p>
          <w:p w:rsidR="00686D22" w:rsidRDefault="008E15BF" w:rsidP="00E63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686D22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86D22">
              <w:rPr>
                <w:b/>
                <w:bCs/>
                <w:noProof/>
              </w:rPr>
              <w:t> </w:t>
            </w:r>
            <w:r w:rsidR="00686D22">
              <w:rPr>
                <w:b/>
                <w:bCs/>
                <w:noProof/>
              </w:rPr>
              <w:t> </w:t>
            </w:r>
            <w:r w:rsidR="00686D22">
              <w:rPr>
                <w:b/>
                <w:bCs/>
                <w:noProof/>
              </w:rPr>
              <w:t> </w:t>
            </w:r>
            <w:r w:rsidR="00686D22">
              <w:rPr>
                <w:b/>
                <w:bCs/>
                <w:noProof/>
              </w:rPr>
              <w:t> </w:t>
            </w:r>
            <w:r w:rsidR="00686D22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5040" w:type="dxa"/>
          </w:tcPr>
          <w:p w:rsidR="00CB1FEC" w:rsidRDefault="00CB1FEC" w:rsidP="000A4A13">
            <w:pPr>
              <w:pStyle w:val="TOC1"/>
              <w:tabs>
                <w:tab w:val="left" w:pos="360"/>
              </w:tabs>
              <w:spacing w:before="0"/>
              <w:rPr>
                <w:rFonts w:cs="Arial"/>
                <w:caps w:val="0"/>
                <w:szCs w:val="20"/>
              </w:rPr>
            </w:pPr>
            <w:bookmarkStart w:id="8" w:name="_Toc24525297"/>
            <w:r>
              <w:rPr>
                <w:rFonts w:cs="Arial"/>
                <w:caps w:val="0"/>
                <w:szCs w:val="20"/>
              </w:rPr>
              <w:t>Department:</w:t>
            </w:r>
            <w:bookmarkEnd w:id="8"/>
          </w:p>
          <w:p w:rsidR="00686D22" w:rsidRPr="00686D22" w:rsidRDefault="008E15BF" w:rsidP="003E45D4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686D22">
              <w:instrText xml:space="preserve"> FORMTEXT </w:instrText>
            </w:r>
            <w:r>
              <w:fldChar w:fldCharType="separate"/>
            </w:r>
            <w:r w:rsidR="003E45D4">
              <w:rPr>
                <w:noProof/>
              </w:rPr>
              <w:t>AAE</w:t>
            </w:r>
            <w:r>
              <w:fldChar w:fldCharType="end"/>
            </w:r>
            <w:bookmarkEnd w:id="9"/>
          </w:p>
        </w:tc>
      </w:tr>
      <w:tr w:rsidR="00CB1FEC">
        <w:trPr>
          <w:cantSplit/>
          <w:trHeight w:val="432"/>
          <w:jc w:val="center"/>
        </w:trPr>
        <w:tc>
          <w:tcPr>
            <w:tcW w:w="5040" w:type="dxa"/>
          </w:tcPr>
          <w:p w:rsidR="00CB1FEC" w:rsidRDefault="00CB1FEC" w:rsidP="000A4A13">
            <w:pPr>
              <w:rPr>
                <w:rFonts w:cs="Arial"/>
                <w:b/>
                <w:bCs/>
              </w:rPr>
            </w:pPr>
            <w:bookmarkStart w:id="10" w:name="_Toc24525298"/>
            <w:r>
              <w:rPr>
                <w:rFonts w:cs="Arial"/>
                <w:b/>
                <w:bCs/>
              </w:rPr>
              <w:t>Building:</w:t>
            </w:r>
            <w:bookmarkEnd w:id="10"/>
          </w:p>
          <w:p w:rsidR="00686D22" w:rsidRDefault="008E15BF" w:rsidP="003E45D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686D22"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3E45D4">
              <w:rPr>
                <w:rFonts w:cs="Arial"/>
                <w:b/>
                <w:bCs/>
                <w:noProof/>
              </w:rPr>
              <w:t>ARMS</w:t>
            </w:r>
            <w:r>
              <w:rPr>
                <w:rFonts w:cs="Arial"/>
                <w:b/>
                <w:bCs/>
              </w:rPr>
              <w:fldChar w:fldCharType="end"/>
            </w:r>
            <w:bookmarkEnd w:id="11"/>
          </w:p>
        </w:tc>
        <w:tc>
          <w:tcPr>
            <w:tcW w:w="5040" w:type="dxa"/>
          </w:tcPr>
          <w:p w:rsidR="00CB1FEC" w:rsidRDefault="00CB1FEC" w:rsidP="000A4A13">
            <w:pPr>
              <w:rPr>
                <w:rFonts w:cs="Arial"/>
                <w:b/>
                <w:bCs/>
              </w:rPr>
            </w:pPr>
            <w:bookmarkStart w:id="12" w:name="_Toc24525299"/>
            <w:r>
              <w:rPr>
                <w:rFonts w:cs="Arial"/>
                <w:b/>
                <w:bCs/>
              </w:rPr>
              <w:t>Room:</w:t>
            </w:r>
            <w:bookmarkEnd w:id="12"/>
          </w:p>
          <w:p w:rsidR="00686D22" w:rsidRDefault="008E15BF" w:rsidP="003E45D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="00686D22"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3E45D4">
              <w:rPr>
                <w:rFonts w:cs="Arial"/>
                <w:b/>
                <w:bCs/>
                <w:noProof/>
              </w:rPr>
              <w:t>3106-C</w:t>
            </w:r>
            <w:r>
              <w:rPr>
                <w:rFonts w:cs="Arial"/>
                <w:b/>
                <w:bCs/>
              </w:rPr>
              <w:fldChar w:fldCharType="end"/>
            </w:r>
            <w:bookmarkEnd w:id="13"/>
          </w:p>
        </w:tc>
      </w:tr>
      <w:tr w:rsidR="00CB1FEC">
        <w:trPr>
          <w:cantSplit/>
          <w:trHeight w:val="432"/>
          <w:jc w:val="center"/>
        </w:trPr>
        <w:tc>
          <w:tcPr>
            <w:tcW w:w="5040" w:type="dxa"/>
          </w:tcPr>
          <w:p w:rsidR="00CB1FEC" w:rsidRDefault="00CB1FEC" w:rsidP="000A4A13">
            <w:pPr>
              <w:rPr>
                <w:rFonts w:cs="Arial"/>
                <w:b/>
                <w:bCs/>
              </w:rPr>
            </w:pPr>
            <w:bookmarkStart w:id="14" w:name="_Toc24525300"/>
            <w:r>
              <w:rPr>
                <w:rFonts w:cs="Arial"/>
                <w:b/>
                <w:bCs/>
              </w:rPr>
              <w:t>Supervisor (print):</w:t>
            </w:r>
            <w:bookmarkEnd w:id="14"/>
          </w:p>
          <w:p w:rsidR="00686D22" w:rsidRDefault="008E15BF" w:rsidP="00E63BA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686D22"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686D22">
              <w:rPr>
                <w:rFonts w:cs="Arial"/>
                <w:b/>
                <w:bCs/>
                <w:noProof/>
              </w:rPr>
              <w:t> </w:t>
            </w:r>
            <w:r w:rsidR="00686D22">
              <w:rPr>
                <w:rFonts w:cs="Arial"/>
                <w:b/>
                <w:bCs/>
                <w:noProof/>
              </w:rPr>
              <w:t> </w:t>
            </w:r>
            <w:r w:rsidR="00686D22">
              <w:rPr>
                <w:rFonts w:cs="Arial"/>
                <w:b/>
                <w:bCs/>
                <w:noProof/>
              </w:rPr>
              <w:t> </w:t>
            </w:r>
            <w:r w:rsidR="00686D22">
              <w:rPr>
                <w:rFonts w:cs="Arial"/>
                <w:b/>
                <w:bCs/>
                <w:noProof/>
              </w:rPr>
              <w:t> </w:t>
            </w:r>
            <w:r w:rsidR="00686D22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15"/>
          </w:p>
        </w:tc>
        <w:tc>
          <w:tcPr>
            <w:tcW w:w="5040" w:type="dxa"/>
          </w:tcPr>
          <w:p w:rsidR="00CB1FEC" w:rsidRDefault="00CB1FEC" w:rsidP="000A4A13">
            <w:pPr>
              <w:rPr>
                <w:rFonts w:cs="Arial"/>
                <w:b/>
                <w:bCs/>
              </w:rPr>
            </w:pPr>
            <w:bookmarkStart w:id="16" w:name="_Toc24525301"/>
            <w:r>
              <w:rPr>
                <w:rFonts w:cs="Arial"/>
                <w:b/>
                <w:bCs/>
              </w:rPr>
              <w:t>Signature:</w:t>
            </w:r>
            <w:bookmarkEnd w:id="16"/>
          </w:p>
          <w:p w:rsidR="00686D22" w:rsidRDefault="00686D22" w:rsidP="000A4A13">
            <w:pPr>
              <w:rPr>
                <w:rFonts w:cs="Arial"/>
                <w:b/>
                <w:bCs/>
              </w:rPr>
            </w:pPr>
          </w:p>
        </w:tc>
      </w:tr>
    </w:tbl>
    <w:p w:rsidR="00DA43CA" w:rsidRDefault="00DA43CA"/>
    <w:tbl>
      <w:tblPr>
        <w:tblStyle w:val="TableGrid"/>
        <w:tblW w:w="10080" w:type="dxa"/>
        <w:jc w:val="center"/>
        <w:tblLayout w:type="fixed"/>
        <w:tblCellMar>
          <w:left w:w="29" w:type="dxa"/>
          <w:right w:w="29" w:type="dxa"/>
        </w:tblCellMar>
        <w:tblLook w:val="01E0"/>
      </w:tblPr>
      <w:tblGrid>
        <w:gridCol w:w="1700"/>
        <w:gridCol w:w="1400"/>
        <w:gridCol w:w="260"/>
        <w:gridCol w:w="3360"/>
        <w:gridCol w:w="3360"/>
      </w:tblGrid>
      <w:tr w:rsidR="00CB1FEC">
        <w:trPr>
          <w:trHeight w:val="432"/>
          <w:jc w:val="center"/>
        </w:trPr>
        <w:tc>
          <w:tcPr>
            <w:tcW w:w="3360" w:type="dxa"/>
            <w:gridSpan w:val="3"/>
            <w:shd w:val="clear" w:color="auto" w:fill="CCCCCC"/>
            <w:vAlign w:val="center"/>
          </w:tcPr>
          <w:p w:rsidR="00CB1FEC" w:rsidRDefault="00CB1FEC" w:rsidP="000A4A13">
            <w:pPr>
              <w:pStyle w:val="Heading8"/>
              <w:outlineLvl w:val="7"/>
            </w:pPr>
            <w:bookmarkStart w:id="17" w:name="_Toc24444594"/>
            <w:bookmarkStart w:id="18" w:name="_Toc24529639"/>
            <w:r>
              <w:rPr>
                <w:sz w:val="24"/>
              </w:rPr>
              <w:t>Hazards</w:t>
            </w:r>
            <w:bookmarkEnd w:id="17"/>
            <w:bookmarkEnd w:id="18"/>
          </w:p>
        </w:tc>
        <w:tc>
          <w:tcPr>
            <w:tcW w:w="3360" w:type="dxa"/>
            <w:shd w:val="clear" w:color="auto" w:fill="CCCCCC"/>
            <w:vAlign w:val="center"/>
          </w:tcPr>
          <w:p w:rsidR="00CB1FEC" w:rsidRDefault="00CB1FEC" w:rsidP="000A4A13">
            <w:pPr>
              <w:rPr>
                <w:b/>
              </w:rPr>
            </w:pPr>
            <w:r>
              <w:rPr>
                <w:b/>
                <w:bCs/>
                <w:sz w:val="24"/>
              </w:rPr>
              <w:t>Task:</w:t>
            </w:r>
            <w:r>
              <w:rPr>
                <w:b/>
              </w:rPr>
              <w:t xml:space="preserve"> </w:t>
            </w:r>
            <w:r>
              <w:t>hands-on work or being within reach</w:t>
            </w:r>
            <w:r>
              <w:rPr>
                <w:vertAlign w:val="superscript"/>
              </w:rPr>
              <w:t>(a)</w:t>
            </w:r>
            <w:r>
              <w:t xml:space="preserve"> of potential hazards of described activity/items:</w:t>
            </w:r>
          </w:p>
        </w:tc>
        <w:tc>
          <w:tcPr>
            <w:tcW w:w="3360" w:type="dxa"/>
            <w:shd w:val="clear" w:color="auto" w:fill="CCCCCC"/>
            <w:vAlign w:val="center"/>
          </w:tcPr>
          <w:p w:rsidR="00CB1FEC" w:rsidRDefault="00CB1FEC" w:rsidP="000A4A13">
            <w:pPr>
              <w:pStyle w:val="Heading8"/>
              <w:outlineLvl w:val="7"/>
              <w:rPr>
                <w:rStyle w:val="Strong"/>
                <w:b/>
                <w:bCs/>
                <w:sz w:val="24"/>
              </w:rPr>
            </w:pPr>
            <w:bookmarkStart w:id="19" w:name="_Toc24529640"/>
            <w:r>
              <w:rPr>
                <w:rStyle w:val="Strong"/>
                <w:b/>
                <w:bCs/>
                <w:sz w:val="24"/>
              </w:rPr>
              <w:t>Minimum Requirements</w:t>
            </w:r>
            <w:bookmarkEnd w:id="19"/>
          </w:p>
        </w:tc>
      </w:tr>
      <w:tr w:rsidR="00CB1FEC">
        <w:trPr>
          <w:trHeight w:val="432"/>
          <w:jc w:val="center"/>
        </w:trPr>
        <w:tc>
          <w:tcPr>
            <w:tcW w:w="3360" w:type="dxa"/>
            <w:gridSpan w:val="3"/>
          </w:tcPr>
          <w:p w:rsidR="00CB1FEC" w:rsidRDefault="008E15B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360" w:type="dxa"/>
          </w:tcPr>
          <w:p w:rsidR="00CB1FEC" w:rsidRDefault="008E15B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360" w:type="dxa"/>
          </w:tcPr>
          <w:p w:rsidR="00CB1FEC" w:rsidRDefault="008E15BF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CB1FEC">
        <w:trPr>
          <w:trHeight w:val="432"/>
          <w:jc w:val="center"/>
        </w:trPr>
        <w:tc>
          <w:tcPr>
            <w:tcW w:w="3360" w:type="dxa"/>
            <w:gridSpan w:val="3"/>
          </w:tcPr>
          <w:p w:rsidR="00CB1FEC" w:rsidRDefault="008E15B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360" w:type="dxa"/>
          </w:tcPr>
          <w:p w:rsidR="00CB1FEC" w:rsidRDefault="008E15B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360" w:type="dxa"/>
          </w:tcPr>
          <w:p w:rsidR="00CB1FEC" w:rsidRDefault="008E15BF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CB1FEC">
        <w:trPr>
          <w:trHeight w:val="432"/>
          <w:jc w:val="center"/>
        </w:trPr>
        <w:tc>
          <w:tcPr>
            <w:tcW w:w="3360" w:type="dxa"/>
            <w:gridSpan w:val="3"/>
          </w:tcPr>
          <w:p w:rsidR="00CB1FEC" w:rsidRDefault="008E15B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360" w:type="dxa"/>
          </w:tcPr>
          <w:p w:rsidR="00CB1FEC" w:rsidRDefault="008E15B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360" w:type="dxa"/>
          </w:tcPr>
          <w:p w:rsidR="00CB1FEC" w:rsidRDefault="008E15BF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CB1FEC">
        <w:trPr>
          <w:trHeight w:val="432"/>
          <w:jc w:val="center"/>
        </w:trPr>
        <w:tc>
          <w:tcPr>
            <w:tcW w:w="3360" w:type="dxa"/>
            <w:gridSpan w:val="3"/>
          </w:tcPr>
          <w:p w:rsidR="00CB1FEC" w:rsidRDefault="008E15B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360" w:type="dxa"/>
          </w:tcPr>
          <w:p w:rsidR="00CB1FEC" w:rsidRDefault="008E15B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360" w:type="dxa"/>
          </w:tcPr>
          <w:p w:rsidR="00CB1FEC" w:rsidRDefault="008E15BF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CB1FEC">
        <w:trPr>
          <w:trHeight w:val="432"/>
          <w:jc w:val="center"/>
        </w:trPr>
        <w:tc>
          <w:tcPr>
            <w:tcW w:w="3360" w:type="dxa"/>
            <w:gridSpan w:val="3"/>
          </w:tcPr>
          <w:p w:rsidR="00CB1FEC" w:rsidRDefault="008E15B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360" w:type="dxa"/>
          </w:tcPr>
          <w:p w:rsidR="00CB1FEC" w:rsidRDefault="008E15B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360" w:type="dxa"/>
          </w:tcPr>
          <w:p w:rsidR="00CB1FEC" w:rsidRDefault="008E15BF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CB1FEC">
        <w:trPr>
          <w:trHeight w:val="432"/>
          <w:jc w:val="center"/>
        </w:trPr>
        <w:tc>
          <w:tcPr>
            <w:tcW w:w="3360" w:type="dxa"/>
            <w:gridSpan w:val="3"/>
          </w:tcPr>
          <w:p w:rsidR="00CB1FEC" w:rsidRDefault="008E15B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360" w:type="dxa"/>
          </w:tcPr>
          <w:p w:rsidR="00CB1FEC" w:rsidRDefault="008E15BF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360" w:type="dxa"/>
          </w:tcPr>
          <w:p w:rsidR="00CB1FEC" w:rsidRDefault="008E15BF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CB1FEC">
        <w:trPr>
          <w:trHeight w:val="432"/>
          <w:jc w:val="center"/>
        </w:trPr>
        <w:tc>
          <w:tcPr>
            <w:tcW w:w="3360" w:type="dxa"/>
            <w:gridSpan w:val="3"/>
          </w:tcPr>
          <w:p w:rsidR="00CB1FEC" w:rsidRDefault="008E15B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360" w:type="dxa"/>
          </w:tcPr>
          <w:p w:rsidR="00CB1FEC" w:rsidRDefault="008E15BF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360" w:type="dxa"/>
          </w:tcPr>
          <w:p w:rsidR="00CB1FEC" w:rsidRDefault="008E15BF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CB1FEC">
        <w:trPr>
          <w:trHeight w:val="432"/>
          <w:jc w:val="center"/>
        </w:trPr>
        <w:tc>
          <w:tcPr>
            <w:tcW w:w="3360" w:type="dxa"/>
            <w:gridSpan w:val="3"/>
          </w:tcPr>
          <w:p w:rsidR="00CB1FEC" w:rsidRDefault="008E15B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1" w:name="Text14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360" w:type="dxa"/>
          </w:tcPr>
          <w:p w:rsidR="00CB1FEC" w:rsidRDefault="008E15BF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360" w:type="dxa"/>
          </w:tcPr>
          <w:p w:rsidR="00CB1FEC" w:rsidRDefault="008E15BF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CB1FEC">
        <w:trPr>
          <w:trHeight w:val="432"/>
          <w:jc w:val="center"/>
        </w:trPr>
        <w:tc>
          <w:tcPr>
            <w:tcW w:w="3360" w:type="dxa"/>
            <w:gridSpan w:val="3"/>
          </w:tcPr>
          <w:p w:rsidR="00CB1FEC" w:rsidRDefault="008E15B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4" w:name="Text15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360" w:type="dxa"/>
          </w:tcPr>
          <w:p w:rsidR="00CB1FEC" w:rsidRDefault="008E15B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360" w:type="dxa"/>
          </w:tcPr>
          <w:p w:rsidR="00CB1FEC" w:rsidRDefault="008E15BF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CB1FEC">
        <w:trPr>
          <w:trHeight w:val="432"/>
          <w:jc w:val="center"/>
        </w:trPr>
        <w:tc>
          <w:tcPr>
            <w:tcW w:w="3360" w:type="dxa"/>
            <w:gridSpan w:val="3"/>
          </w:tcPr>
          <w:p w:rsidR="00CB1FEC" w:rsidRDefault="008E15B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7" w:name="Text16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360" w:type="dxa"/>
          </w:tcPr>
          <w:p w:rsidR="00CB1FEC" w:rsidRDefault="008E15BF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360" w:type="dxa"/>
          </w:tcPr>
          <w:p w:rsidR="00CB1FEC" w:rsidRDefault="008E15BF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CB1FEC">
        <w:trPr>
          <w:trHeight w:val="432"/>
          <w:jc w:val="center"/>
        </w:trPr>
        <w:tc>
          <w:tcPr>
            <w:tcW w:w="3360" w:type="dxa"/>
            <w:gridSpan w:val="3"/>
          </w:tcPr>
          <w:p w:rsidR="00CB1FEC" w:rsidRDefault="008E15B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0" w:name="Text17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360" w:type="dxa"/>
          </w:tcPr>
          <w:p w:rsidR="00CB1FEC" w:rsidRDefault="008E15BF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360" w:type="dxa"/>
          </w:tcPr>
          <w:p w:rsidR="00CB1FEC" w:rsidRDefault="008E15BF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CB1FEC">
        <w:trPr>
          <w:trHeight w:val="432"/>
          <w:jc w:val="center"/>
        </w:trPr>
        <w:tc>
          <w:tcPr>
            <w:tcW w:w="3360" w:type="dxa"/>
            <w:gridSpan w:val="3"/>
          </w:tcPr>
          <w:p w:rsidR="00CB1FEC" w:rsidRDefault="008E15B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3" w:name="Text18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360" w:type="dxa"/>
          </w:tcPr>
          <w:p w:rsidR="00CB1FEC" w:rsidRDefault="008E15BF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4" w:name="Text32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360" w:type="dxa"/>
          </w:tcPr>
          <w:p w:rsidR="00CB1FEC" w:rsidRDefault="008E15BF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CB1FEC">
        <w:trPr>
          <w:trHeight w:val="432"/>
          <w:jc w:val="center"/>
        </w:trPr>
        <w:tc>
          <w:tcPr>
            <w:tcW w:w="3360" w:type="dxa"/>
            <w:gridSpan w:val="3"/>
            <w:tcBorders>
              <w:bottom w:val="single" w:sz="4" w:space="0" w:color="auto"/>
            </w:tcBorders>
          </w:tcPr>
          <w:p w:rsidR="00CB1FEC" w:rsidRDefault="008E15B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6" w:name="Text19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CB1FEC" w:rsidRDefault="008E15BF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7" w:name="Text33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CB1FEC" w:rsidRDefault="008E15BF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CB1FEC">
        <w:trPr>
          <w:trHeight w:val="432"/>
          <w:jc w:val="center"/>
        </w:trPr>
        <w:tc>
          <w:tcPr>
            <w:tcW w:w="3360" w:type="dxa"/>
            <w:gridSpan w:val="3"/>
            <w:tcBorders>
              <w:bottom w:val="single" w:sz="4" w:space="0" w:color="auto"/>
            </w:tcBorders>
          </w:tcPr>
          <w:p w:rsidR="00CB1FEC" w:rsidRDefault="008E15B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9" w:name="Text20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CB1FEC" w:rsidRDefault="008E15BF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0" w:name="Text34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CB1FEC" w:rsidRDefault="008E15BF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1" w:name="Text48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E63BAB">
        <w:trPr>
          <w:jc w:val="center"/>
        </w:trPr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BAB" w:rsidRDefault="00E63BAB" w:rsidP="00686D22">
            <w:pPr>
              <w:ind w:firstLine="720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BAB" w:rsidRDefault="00E63BAB"/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BAB" w:rsidRDefault="00E63BAB"/>
        </w:tc>
      </w:tr>
      <w:tr w:rsidR="00CB1FEC">
        <w:trPr>
          <w:jc w:val="center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FEC" w:rsidRDefault="00CB1FEC" w:rsidP="00686D22">
            <w:pPr>
              <w:ind w:firstLine="720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B1FEC" w:rsidRDefault="00CB1FEC"/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B1FEC" w:rsidRDefault="00CB1FEC"/>
        </w:tc>
      </w:tr>
      <w:tr w:rsidR="00CB1FEC">
        <w:trPr>
          <w:jc w:val="center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FEC" w:rsidRDefault="00CB1FEC" w:rsidP="00686D22">
            <w:r>
              <w:rPr>
                <w:b/>
                <w:bCs/>
              </w:rPr>
              <w:t>OTHER CONTROL MEASURES: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FEC" w:rsidRDefault="008E15BF" w:rsidP="00686D22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2" w:name="Text49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686D22">
        <w:trPr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D22" w:rsidRDefault="00686D22" w:rsidP="00686D22"/>
        </w:tc>
      </w:tr>
      <w:tr w:rsidR="00686D22">
        <w:trPr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6D22" w:rsidRDefault="008E15BF" w:rsidP="00686D22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3" w:name="Text50"/>
            <w:r w:rsidR="00E63BAB">
              <w:instrText xml:space="preserve"> FORMTEXT </w:instrText>
            </w:r>
            <w:r>
              <w:fldChar w:fldCharType="separate"/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 w:rsidR="00E63BAB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CB1FEC">
        <w:trPr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FEC" w:rsidRDefault="00CB1FEC" w:rsidP="00686D22"/>
        </w:tc>
      </w:tr>
      <w:tr w:rsidR="00CB1FEC">
        <w:trPr>
          <w:jc w:val="center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FEC" w:rsidRDefault="00CB1FEC" w:rsidP="00686D22"/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FEC" w:rsidRPr="00CB1FEC" w:rsidRDefault="00CB1FEC" w:rsidP="00686D22">
            <w:pPr>
              <w:jc w:val="center"/>
              <w:rPr>
                <w:b/>
              </w:rPr>
            </w:pPr>
            <w:r w:rsidRPr="00CB1FEC">
              <w:rPr>
                <w:b/>
              </w:rPr>
              <w:t>NOTES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B1FEC" w:rsidRDefault="00CB1FEC"/>
        </w:tc>
      </w:tr>
      <w:tr w:rsidR="00686D22">
        <w:trPr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D22" w:rsidRDefault="00686D22" w:rsidP="00686D22"/>
        </w:tc>
      </w:tr>
      <w:tr w:rsidR="00CB1FEC">
        <w:trPr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FEC" w:rsidRDefault="00CB1FEC" w:rsidP="00686D22">
            <w:r>
              <w:t>Being within reach of potential hazards: “within reach” varies widely depending on scale and conditions of work and will be judged by affected staff in each room</w:t>
            </w:r>
          </w:p>
        </w:tc>
      </w:tr>
      <w:tr w:rsidR="00686D22"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D22" w:rsidRDefault="00686D22" w:rsidP="00686D22">
            <w:pPr>
              <w:rPr>
                <w:rFonts w:cs="Arial"/>
                <w:b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D22" w:rsidRDefault="00686D22" w:rsidP="00686D22">
            <w:pPr>
              <w:rPr>
                <w:rFonts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86D22" w:rsidRDefault="00686D22"/>
        </w:tc>
      </w:tr>
      <w:tr w:rsidR="00CB1FEC"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FEC" w:rsidRDefault="00CB1FEC" w:rsidP="00686D22">
            <w:r>
              <w:rPr>
                <w:rFonts w:cs="Arial"/>
                <w:b/>
              </w:rPr>
              <w:t>DISTRIBUTION: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FEC" w:rsidRDefault="00686D22" w:rsidP="00686D22">
            <w:r>
              <w:rPr>
                <w:rFonts w:cs="Arial"/>
              </w:rPr>
              <w:t>Department PPE Assessment File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B1FEC" w:rsidRDefault="00CB1FEC"/>
        </w:tc>
      </w:tr>
      <w:tr w:rsidR="00686D22"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D22" w:rsidRDefault="00686D22" w:rsidP="00686D22"/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D22" w:rsidRDefault="00686D22" w:rsidP="00686D22">
            <w:pPr>
              <w:rPr>
                <w:rFonts w:cs="Arial"/>
              </w:rPr>
            </w:pPr>
            <w:r>
              <w:rPr>
                <w:rFonts w:cs="Arial"/>
              </w:rPr>
              <w:t>REM, CIVL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86D22" w:rsidRDefault="00686D22"/>
        </w:tc>
      </w:tr>
      <w:tr w:rsidR="00CB1FEC"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FEC" w:rsidRDefault="00CB1FEC" w:rsidP="00686D22"/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FEC" w:rsidRDefault="00686D22" w:rsidP="00686D22">
            <w:r>
              <w:t>POST:  Work Area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B1FEC" w:rsidRDefault="00CB1FEC"/>
        </w:tc>
      </w:tr>
    </w:tbl>
    <w:p w:rsidR="00CB1FEC" w:rsidRDefault="00CB1FEC"/>
    <w:p w:rsidR="00CB1FEC" w:rsidRDefault="00CB1FEC"/>
    <w:sectPr w:rsidR="00CB1FEC" w:rsidSect="00CB1FEC">
      <w:headerReference w:type="default" r:id="rId6"/>
      <w:pgSz w:w="12240" w:h="15840" w:code="1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31" w:rsidRDefault="00B14B31">
      <w:r>
        <w:separator/>
      </w:r>
    </w:p>
  </w:endnote>
  <w:endnote w:type="continuationSeparator" w:id="0">
    <w:p w:rsidR="00B14B31" w:rsidRDefault="00B1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31" w:rsidRDefault="00B14B31">
      <w:r>
        <w:separator/>
      </w:r>
    </w:p>
  </w:footnote>
  <w:footnote w:type="continuationSeparator" w:id="0">
    <w:p w:rsidR="00B14B31" w:rsidRDefault="00B14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FEC" w:rsidRPr="00CB1FEC" w:rsidRDefault="00CB1FEC" w:rsidP="00CB1FEC">
    <w:pPr>
      <w:pStyle w:val="Header"/>
      <w:jc w:val="center"/>
      <w:rPr>
        <w:b/>
      </w:rPr>
    </w:pPr>
    <w:r w:rsidRPr="00CB1FEC">
      <w:rPr>
        <w:b/>
      </w:rPr>
      <w:t>APPENDIX A3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3DB"/>
    <w:rsid w:val="000A4A13"/>
    <w:rsid w:val="001E7F06"/>
    <w:rsid w:val="003E45D4"/>
    <w:rsid w:val="005F63DB"/>
    <w:rsid w:val="00686D22"/>
    <w:rsid w:val="008E15BF"/>
    <w:rsid w:val="00B14B31"/>
    <w:rsid w:val="00CB1FEC"/>
    <w:rsid w:val="00CE458B"/>
    <w:rsid w:val="00DA43CA"/>
    <w:rsid w:val="00E63BAB"/>
    <w:rsid w:val="00EA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FEC"/>
    <w:pPr>
      <w:tabs>
        <w:tab w:val="left" w:pos="360"/>
      </w:tabs>
    </w:pPr>
    <w:rPr>
      <w:rFonts w:ascii="Arial" w:hAnsi="Arial"/>
    </w:rPr>
  </w:style>
  <w:style w:type="paragraph" w:styleId="Heading3">
    <w:name w:val="heading 3"/>
    <w:basedOn w:val="Normal"/>
    <w:next w:val="Normal"/>
    <w:autoRedefine/>
    <w:qFormat/>
    <w:rsid w:val="00CB1FEC"/>
    <w:pPr>
      <w:keepNext/>
      <w:jc w:val="center"/>
      <w:outlineLvl w:val="2"/>
    </w:pPr>
    <w:rPr>
      <w:b/>
      <w:sz w:val="24"/>
    </w:rPr>
  </w:style>
  <w:style w:type="paragraph" w:styleId="Heading8">
    <w:name w:val="heading 8"/>
    <w:basedOn w:val="Normal"/>
    <w:next w:val="Normal"/>
    <w:qFormat/>
    <w:rsid w:val="00CB1FEC"/>
    <w:pPr>
      <w:keepNext/>
      <w:tabs>
        <w:tab w:val="right" w:pos="9360"/>
      </w:tabs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1F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1F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B1FEC"/>
    <w:pPr>
      <w:tabs>
        <w:tab w:val="left" w:pos="36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B1F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OC1">
    <w:name w:val="toc 1"/>
    <w:basedOn w:val="Normal"/>
    <w:next w:val="Normal"/>
    <w:autoRedefine/>
    <w:semiHidden/>
    <w:rsid w:val="00CB1FEC"/>
    <w:pPr>
      <w:tabs>
        <w:tab w:val="clear" w:pos="360"/>
      </w:tabs>
      <w:spacing w:before="360"/>
    </w:pPr>
    <w:rPr>
      <w:b/>
      <w:bCs/>
      <w:caps/>
      <w:szCs w:val="28"/>
    </w:rPr>
  </w:style>
  <w:style w:type="character" w:styleId="Strong">
    <w:name w:val="Strong"/>
    <w:basedOn w:val="DefaultParagraphFont"/>
    <w:qFormat/>
    <w:rsid w:val="00CB1FEC"/>
    <w:rPr>
      <w:rFonts w:ascii="Arial" w:hAnsi="Arial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Physical Facilities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jjyoung</dc:creator>
  <cp:keywords/>
  <dc:description/>
  <cp:lastModifiedBy>Jennifer LaGuire</cp:lastModifiedBy>
  <cp:revision>3</cp:revision>
  <cp:lastPrinted>2010-10-27T13:09:00Z</cp:lastPrinted>
  <dcterms:created xsi:type="dcterms:W3CDTF">2010-10-07T13:16:00Z</dcterms:created>
  <dcterms:modified xsi:type="dcterms:W3CDTF">2010-10-27T13:10:00Z</dcterms:modified>
</cp:coreProperties>
</file>